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Б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6"/>
        <w:gridCol w:w="2119"/>
        <w:gridCol w:w="8"/>
        <w:gridCol w:w="1409"/>
        <w:gridCol w:w="2"/>
        <w:gridCol w:w="4104"/>
        <w:gridCol w:w="6"/>
        <w:gridCol w:w="3455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.05.2020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Итоговая контрольная работа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тоговая контрольная работа</w:t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/>
                <w:sz w:val="28"/>
                <w:szCs w:val="28"/>
              </w:rPr>
              <w:t xml:space="preserve"> Интернет-ресурс</w:t>
            </w:r>
          </w:p>
        </w:tc>
        <w:tc>
          <w:tcPr>
            <w:tcW w:w="41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Учебник ОБЖ стр.  100-184</w:t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86_2772021873"/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Контро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льная работа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bookmarkEnd w:id="0"/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LibreOffice/6.4.3.2$Windows_x86 LibreOffice_project/747b5d0ebf89f41c860ec2a39efd7cb15b54f2d8</Application>
  <Pages>1</Pages>
  <Words>37</Words>
  <Characters>226</Characters>
  <CharactersWithSpaces>245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dc:description/>
  <dc:language>ru-RU</dc:language>
  <cp:lastModifiedBy/>
  <dcterms:modified xsi:type="dcterms:W3CDTF">2020-05-22T10:34:57Z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