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  <w:bookmarkStart w:id="0" w:name="_GoBack"/>
      <w:bookmarkEnd w:id="0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A4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A6E01">
        <w:rPr>
          <w:rFonts w:ascii="Times New Roman" w:hAnsi="Times New Roman" w:cs="Times New Roman"/>
          <w:sz w:val="28"/>
          <w:szCs w:val="28"/>
        </w:rPr>
        <w:t xml:space="preserve"> 5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483957">
        <w:rPr>
          <w:rFonts w:ascii="Times New Roman" w:hAnsi="Times New Roman" w:cs="Times New Roman"/>
          <w:sz w:val="28"/>
          <w:szCs w:val="28"/>
        </w:rPr>
        <w:t>И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551"/>
        <w:gridCol w:w="2696"/>
        <w:gridCol w:w="3825"/>
        <w:gridCol w:w="2693"/>
        <w:gridCol w:w="2551"/>
      </w:tblGrid>
      <w:tr w:rsidR="005C79C9" w:rsidRPr="00E602BC" w:rsidTr="005B17B5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5B17B5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DF0" w:rsidRPr="00E602BC" w:rsidTr="005B17B5">
        <w:trPr>
          <w:trHeight w:val="348"/>
        </w:trPr>
        <w:tc>
          <w:tcPr>
            <w:tcW w:w="675" w:type="dxa"/>
            <w:shd w:val="clear" w:color="auto" w:fill="auto"/>
          </w:tcPr>
          <w:p w:rsidR="00732DF0" w:rsidRPr="00E602BC" w:rsidRDefault="00732DF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2DF0" w:rsidRPr="00E602BC" w:rsidRDefault="00732DF0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407078">
              <w:t>Вычитание смешанных дробей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AD66F9">
              <w:t>Вычитание смешанных дробей</w:t>
            </w:r>
          </w:p>
        </w:tc>
        <w:tc>
          <w:tcPr>
            <w:tcW w:w="3825" w:type="dxa"/>
          </w:tcPr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732DF0" w:rsidRPr="00C20808" w:rsidRDefault="00732DF0" w:rsidP="007C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</w:tc>
        <w:tc>
          <w:tcPr>
            <w:tcW w:w="2693" w:type="dxa"/>
          </w:tcPr>
          <w:p w:rsidR="00732DF0" w:rsidRPr="00C27CA3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№1013(г), 1014(в)</w:t>
            </w:r>
          </w:p>
        </w:tc>
        <w:tc>
          <w:tcPr>
            <w:tcW w:w="2551" w:type="dxa"/>
          </w:tcPr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9530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732DF0" w:rsidRPr="00E602BC" w:rsidTr="005B17B5">
        <w:tc>
          <w:tcPr>
            <w:tcW w:w="675" w:type="dxa"/>
            <w:shd w:val="clear" w:color="auto" w:fill="auto"/>
          </w:tcPr>
          <w:p w:rsidR="00732DF0" w:rsidRPr="00E602BC" w:rsidRDefault="00732DF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2DF0" w:rsidRPr="00E602BC" w:rsidRDefault="00732DF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407078">
              <w:t>Умножение и деление смешанных дробей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AD66F9">
              <w:t>Умножение и деление смешанных дробей</w:t>
            </w:r>
          </w:p>
        </w:tc>
        <w:tc>
          <w:tcPr>
            <w:tcW w:w="3825" w:type="dxa"/>
          </w:tcPr>
          <w:p w:rsidR="00732DF0" w:rsidRPr="0076748E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Школьный курс уроков «РЭШ»</w:t>
            </w:r>
          </w:p>
          <w:p w:rsidR="00732DF0" w:rsidRPr="001E112C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  <w:p w:rsidR="00732DF0" w:rsidRDefault="0049740A" w:rsidP="007C727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32DF0" w:rsidRPr="008C1A6C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«Математика» 5 класс (</w:t>
            </w:r>
            <w:r w:rsidRPr="005B2647">
              <w:rPr>
                <w:rFonts w:ascii="Times New Roman" w:hAnsi="Times New Roman" w:cs="Times New Roman"/>
              </w:rPr>
              <w:t>Авторы: Никольский и др.)</w:t>
            </w:r>
          </w:p>
          <w:p w:rsidR="00732DF0" w:rsidRPr="00C27CA3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F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spellStart"/>
            <w:r w:rsidRPr="00131F9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93" w:type="dxa"/>
          </w:tcPr>
          <w:p w:rsidR="00732DF0" w:rsidRDefault="0049740A" w:rsidP="007C727C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32DF0" w:rsidRPr="008C1A6C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  <w:p w:rsidR="00732DF0" w:rsidRPr="00C27CA3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2551" w:type="dxa"/>
          </w:tcPr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9530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732DF0" w:rsidRPr="00E602BC" w:rsidTr="005B17B5">
        <w:tc>
          <w:tcPr>
            <w:tcW w:w="675" w:type="dxa"/>
            <w:shd w:val="clear" w:color="auto" w:fill="auto"/>
          </w:tcPr>
          <w:p w:rsidR="00732DF0" w:rsidRPr="00E602BC" w:rsidRDefault="00732DF0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32DF0" w:rsidRPr="00E602BC" w:rsidRDefault="00732DF0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407078">
              <w:t>Умножение и деление смешанных дробей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AD66F9">
              <w:t>Умножение и деление смешанных дробей</w:t>
            </w:r>
          </w:p>
        </w:tc>
        <w:tc>
          <w:tcPr>
            <w:tcW w:w="3825" w:type="dxa"/>
          </w:tcPr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94912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732DF0" w:rsidRPr="005B2647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203</w:t>
            </w:r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</w:tc>
        <w:tc>
          <w:tcPr>
            <w:tcW w:w="2693" w:type="dxa"/>
          </w:tcPr>
          <w:p w:rsidR="00732DF0" w:rsidRDefault="0049740A" w:rsidP="007C727C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32DF0" w:rsidRPr="00994912">
                <w:rPr>
                  <w:rStyle w:val="a7"/>
                  <w:rFonts w:ascii="Times New Roman" w:hAnsi="Times New Roman" w:cs="Times New Roman"/>
                </w:rPr>
                <w:t>https://resh.edu.ru/subject/lesson/7785/start/232991/</w:t>
              </w:r>
            </w:hyperlink>
          </w:p>
          <w:p w:rsidR="00732DF0" w:rsidRPr="00FD31C0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тренировочные задания или 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732DF0" w:rsidRPr="00E602BC" w:rsidTr="005B17B5">
        <w:tc>
          <w:tcPr>
            <w:tcW w:w="675" w:type="dxa"/>
            <w:shd w:val="clear" w:color="auto" w:fill="auto"/>
          </w:tcPr>
          <w:p w:rsidR="00732DF0" w:rsidRPr="00E602BC" w:rsidRDefault="00732DF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32DF0" w:rsidRPr="00E602BC" w:rsidRDefault="00732DF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407078">
              <w:t>Умножение и деление смешанных дробей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AD66F9">
              <w:t>Умножение и деление смешанных дробей</w:t>
            </w:r>
          </w:p>
        </w:tc>
        <w:tc>
          <w:tcPr>
            <w:tcW w:w="3825" w:type="dxa"/>
          </w:tcPr>
          <w:p w:rsidR="00732DF0" w:rsidRPr="0076748E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32DF0" w:rsidRDefault="0049740A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2DF0" w:rsidRPr="009949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https://resh.edu.ru/subject/lesson/7786/start/274266/</w:t>
              </w:r>
            </w:hyperlink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732DF0" w:rsidRPr="00364255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693" w:type="dxa"/>
          </w:tcPr>
          <w:p w:rsidR="00732DF0" w:rsidRDefault="0049740A" w:rsidP="007C727C">
            <w:pPr>
              <w:jc w:val="both"/>
            </w:pPr>
            <w:hyperlink r:id="rId13" w:history="1">
              <w:r w:rsidR="00732DF0" w:rsidRPr="00994912">
                <w:rPr>
                  <w:rStyle w:val="a7"/>
                </w:rPr>
                <w:t>https://resh.edu.ru/subject/lesson/7786/start/274266/</w:t>
              </w:r>
            </w:hyperlink>
          </w:p>
          <w:p w:rsidR="00732DF0" w:rsidRPr="00C27CA3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977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</w:tc>
      </w:tr>
      <w:tr w:rsidR="00732DF0" w:rsidRPr="00E602BC" w:rsidTr="005B17B5">
        <w:tc>
          <w:tcPr>
            <w:tcW w:w="675" w:type="dxa"/>
            <w:shd w:val="clear" w:color="auto" w:fill="auto"/>
          </w:tcPr>
          <w:p w:rsidR="00732DF0" w:rsidRPr="00E602BC" w:rsidRDefault="00732DF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32DF0" w:rsidRDefault="00732DF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407078">
              <w:t>Умножение и деление смешанных дробей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AD66F9">
              <w:t>Умножение и деление смешанных дробей</w:t>
            </w:r>
          </w:p>
        </w:tc>
        <w:tc>
          <w:tcPr>
            <w:tcW w:w="3825" w:type="dxa"/>
          </w:tcPr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76748E">
              <w:rPr>
                <w:rFonts w:ascii="Times New Roman" w:hAnsi="Times New Roman" w:cs="Times New Roman"/>
              </w:rPr>
              <w:t>1.Школьный курс уроков «РЭШ»</w:t>
            </w:r>
          </w:p>
          <w:p w:rsidR="00732DF0" w:rsidRDefault="0049740A" w:rsidP="007C727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732DF0" w:rsidRPr="00994912">
                <w:rPr>
                  <w:rStyle w:val="a7"/>
                  <w:rFonts w:ascii="Times New Roman" w:hAnsi="Times New Roman" w:cs="Times New Roman"/>
                </w:rPr>
                <w:t>https://resh.edu.ru/subject/lesson/7757/start/233425/</w:t>
              </w:r>
            </w:hyperlink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  <w:proofErr w:type="spellStart"/>
            <w:r w:rsidRPr="005B2647">
              <w:rPr>
                <w:rFonts w:ascii="Times New Roman" w:hAnsi="Times New Roman" w:cs="Times New Roman"/>
              </w:rPr>
              <w:t>стр</w:t>
            </w:r>
            <w:proofErr w:type="spellEnd"/>
            <w:r w:rsidRPr="005B2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208</w:t>
            </w:r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732DF0" w:rsidRPr="00C20808" w:rsidRDefault="00732DF0" w:rsidP="007C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2DF0" w:rsidRDefault="0049740A" w:rsidP="007C727C">
            <w:pPr>
              <w:jc w:val="both"/>
            </w:pPr>
            <w:hyperlink r:id="rId16" w:history="1">
              <w:r w:rsidR="00732DF0" w:rsidRPr="00994912">
                <w:rPr>
                  <w:rStyle w:val="a7"/>
                </w:rPr>
                <w:t>https://resh.edu.ru/subject/lesson/7757/start/233425/</w:t>
              </w:r>
            </w:hyperlink>
          </w:p>
          <w:p w:rsidR="00732DF0" w:rsidRDefault="00732DF0" w:rsidP="007C727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  <w:r>
              <w:rPr>
                <w:rFonts w:ascii="Times New Roman" w:hAnsi="Times New Roman" w:cs="Times New Roman"/>
              </w:rPr>
              <w:t xml:space="preserve">задание на карточке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</w:tc>
        <w:tc>
          <w:tcPr>
            <w:tcW w:w="2551" w:type="dxa"/>
          </w:tcPr>
          <w:p w:rsidR="00732DF0" w:rsidRPr="00C27CA3" w:rsidRDefault="00732DF0" w:rsidP="000B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0B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C1A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2DF0" w:rsidRPr="00E602BC" w:rsidTr="005B17B5">
        <w:tc>
          <w:tcPr>
            <w:tcW w:w="675" w:type="dxa"/>
            <w:shd w:val="clear" w:color="auto" w:fill="auto"/>
          </w:tcPr>
          <w:p w:rsidR="00732DF0" w:rsidRDefault="00732DF0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32DF0" w:rsidRDefault="00732DF0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551" w:type="dxa"/>
          </w:tcPr>
          <w:p w:rsidR="00732DF0" w:rsidRPr="00407078" w:rsidRDefault="00732DF0" w:rsidP="00753DB4">
            <w:r w:rsidRPr="007252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Контрольная  работа № 8 по теме: «Арифметические </w:t>
            </w:r>
            <w:r w:rsidRPr="007252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действия со смешанными дробями»</w:t>
            </w:r>
          </w:p>
        </w:tc>
        <w:tc>
          <w:tcPr>
            <w:tcW w:w="2696" w:type="dxa"/>
          </w:tcPr>
          <w:p w:rsidR="00732DF0" w:rsidRPr="00AD66F9" w:rsidRDefault="00732DF0" w:rsidP="00302DC3">
            <w:r w:rsidRPr="007252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Контрольная  работа № 8 по теме: «Арифметические </w:t>
            </w:r>
            <w:r w:rsidRPr="007252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действия со смешанными дробями»</w:t>
            </w:r>
          </w:p>
        </w:tc>
        <w:tc>
          <w:tcPr>
            <w:tcW w:w="3825" w:type="dxa"/>
          </w:tcPr>
          <w:p w:rsidR="00732DF0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материалы будут высланы в день написания</w:t>
            </w:r>
          </w:p>
          <w:p w:rsidR="00732DF0" w:rsidRDefault="00732DF0" w:rsidP="007C727C">
            <w:pPr>
              <w:jc w:val="both"/>
              <w:rPr>
                <w:rFonts w:ascii="Times New Roman" w:hAnsi="Times New Roman" w:cs="Times New Roman"/>
              </w:rPr>
            </w:pPr>
            <w:r w:rsidRPr="005B264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proofErr w:type="spellStart"/>
            <w:r w:rsidRPr="005B2647">
              <w:rPr>
                <w:rFonts w:ascii="Times New Roman" w:hAnsi="Times New Roman" w:cs="Times New Roman"/>
                <w:lang w:val="en-US"/>
              </w:rPr>
              <w:t>WatsApp</w:t>
            </w:r>
            <w:proofErr w:type="spellEnd"/>
          </w:p>
          <w:p w:rsidR="00732DF0" w:rsidRPr="00C20808" w:rsidRDefault="00732DF0" w:rsidP="007C7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3.«</w:t>
            </w:r>
            <w:proofErr w:type="gramEnd"/>
            <w:r>
              <w:rPr>
                <w:rFonts w:ascii="Times New Roman" w:hAnsi="Times New Roman" w:cs="Times New Roman"/>
              </w:rPr>
              <w:t>Математика» 5 класс (</w:t>
            </w:r>
            <w:r w:rsidRPr="005B2647">
              <w:rPr>
                <w:rFonts w:ascii="Times New Roman" w:hAnsi="Times New Roman" w:cs="Times New Roman"/>
              </w:rPr>
              <w:t xml:space="preserve">Авторы: Никольский и др.) </w:t>
            </w:r>
          </w:p>
        </w:tc>
        <w:tc>
          <w:tcPr>
            <w:tcW w:w="2693" w:type="dxa"/>
          </w:tcPr>
          <w:p w:rsidR="00732DF0" w:rsidRPr="00C27CA3" w:rsidRDefault="00732DF0" w:rsidP="007C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изученного</w:t>
            </w:r>
          </w:p>
        </w:tc>
        <w:tc>
          <w:tcPr>
            <w:tcW w:w="2551" w:type="dxa"/>
          </w:tcPr>
          <w:p w:rsidR="00732DF0" w:rsidRPr="00732DF0" w:rsidRDefault="00732DF0" w:rsidP="007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732DF0" w:rsidRPr="00C27CA3" w:rsidRDefault="00732DF0" w:rsidP="00732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18" w:history="1">
              <w:r w:rsidRPr="000A4E0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belyh_dv@mail.ru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7139"/>
    <w:multiLevelType w:val="hybridMultilevel"/>
    <w:tmpl w:val="C9E6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66608"/>
    <w:rsid w:val="00187151"/>
    <w:rsid w:val="001C3FEC"/>
    <w:rsid w:val="001F13F7"/>
    <w:rsid w:val="002727F0"/>
    <w:rsid w:val="00292D38"/>
    <w:rsid w:val="00297B22"/>
    <w:rsid w:val="003649C2"/>
    <w:rsid w:val="00370425"/>
    <w:rsid w:val="004459BF"/>
    <w:rsid w:val="00483933"/>
    <w:rsid w:val="00483957"/>
    <w:rsid w:val="0049740A"/>
    <w:rsid w:val="004D098C"/>
    <w:rsid w:val="00562B2D"/>
    <w:rsid w:val="005A6E01"/>
    <w:rsid w:val="005B17B5"/>
    <w:rsid w:val="005C79C9"/>
    <w:rsid w:val="005C7F8E"/>
    <w:rsid w:val="005D6708"/>
    <w:rsid w:val="00610164"/>
    <w:rsid w:val="00627A33"/>
    <w:rsid w:val="006F5E05"/>
    <w:rsid w:val="00710007"/>
    <w:rsid w:val="00732DF0"/>
    <w:rsid w:val="0076748E"/>
    <w:rsid w:val="007D4DB4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A13DE3"/>
    <w:rsid w:val="00A26FC6"/>
    <w:rsid w:val="00AC5EC0"/>
    <w:rsid w:val="00B670F4"/>
    <w:rsid w:val="00BA4A67"/>
    <w:rsid w:val="00BB6727"/>
    <w:rsid w:val="00BD7437"/>
    <w:rsid w:val="00BF61E0"/>
    <w:rsid w:val="00C27CA3"/>
    <w:rsid w:val="00C40449"/>
    <w:rsid w:val="00C80762"/>
    <w:rsid w:val="00C94436"/>
    <w:rsid w:val="00CA5F21"/>
    <w:rsid w:val="00CE5A9A"/>
    <w:rsid w:val="00CF505F"/>
    <w:rsid w:val="00D67C10"/>
    <w:rsid w:val="00D7314C"/>
    <w:rsid w:val="00DA29DC"/>
    <w:rsid w:val="00DE0435"/>
    <w:rsid w:val="00E056E0"/>
    <w:rsid w:val="00E44B9B"/>
    <w:rsid w:val="00E602BC"/>
    <w:rsid w:val="00EA387D"/>
    <w:rsid w:val="00EB712B"/>
    <w:rsid w:val="00ED78F7"/>
    <w:rsid w:val="00EE12EB"/>
    <w:rsid w:val="00EE35C7"/>
    <w:rsid w:val="00F67855"/>
    <w:rsid w:val="00F7435F"/>
    <w:rsid w:val="00F74CFA"/>
    <w:rsid w:val="00F76C99"/>
    <w:rsid w:val="00F93314"/>
    <w:rsid w:val="00FA03AA"/>
    <w:rsid w:val="00FC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B959-E707-45F6-AF4E-EA1AA8C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13" Type="http://schemas.openxmlformats.org/officeDocument/2006/relationships/hyperlink" Target="https://resh.edu.ru/subject/lesson/7786/start/274266/" TargetMode="External"/><Relationship Id="rId18" Type="http://schemas.openxmlformats.org/officeDocument/2006/relationships/hyperlink" Target="mailto:belyh_d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85/start/232991/" TargetMode="External"/><Relationship Id="rId12" Type="http://schemas.openxmlformats.org/officeDocument/2006/relationships/hyperlink" Target="https://resh.edu.ru/subject/lesson/7786/start/274266/" TargetMode="External"/><Relationship Id="rId17" Type="http://schemas.openxmlformats.org/officeDocument/2006/relationships/hyperlink" Target="mailto:belyh_dv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57/start/23342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85/start/232991/" TargetMode="External"/><Relationship Id="rId11" Type="http://schemas.openxmlformats.org/officeDocument/2006/relationships/hyperlink" Target="mailto:belyh_dv@mail.ru" TargetMode="External"/><Relationship Id="rId5" Type="http://schemas.openxmlformats.org/officeDocument/2006/relationships/hyperlink" Target="mailto:belyh_dv@mail.ru" TargetMode="External"/><Relationship Id="rId15" Type="http://schemas.openxmlformats.org/officeDocument/2006/relationships/hyperlink" Target="https://resh.edu.ru/subject/lesson/7757/start/233425/" TargetMode="External"/><Relationship Id="rId10" Type="http://schemas.openxmlformats.org/officeDocument/2006/relationships/hyperlink" Target="https://resh.edu.ru/subject/lesson/7785/start/23299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85/start/232991/" TargetMode="External"/><Relationship Id="rId14" Type="http://schemas.openxmlformats.org/officeDocument/2006/relationships/hyperlink" Target="mailto:belyh_d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2</cp:revision>
  <cp:lastPrinted>2020-03-27T08:20:00Z</cp:lastPrinted>
  <dcterms:created xsi:type="dcterms:W3CDTF">2020-05-08T08:01:00Z</dcterms:created>
  <dcterms:modified xsi:type="dcterms:W3CDTF">2020-05-08T08:01:00Z</dcterms:modified>
</cp:coreProperties>
</file>