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368F5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Костогорова</w:t>
      </w:r>
      <w:proofErr w:type="spellEnd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7B3E75">
        <w:rPr>
          <w:rFonts w:ascii="Times New Roman" w:hAnsi="Times New Roman" w:cs="Times New Roman"/>
          <w:sz w:val="28"/>
          <w:szCs w:val="28"/>
          <w:u w:val="single"/>
        </w:rPr>
        <w:t>химия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>Класс</w:t>
      </w:r>
      <w:r w:rsidR="00836F37" w:rsidRPr="006368F5">
        <w:rPr>
          <w:rFonts w:ascii="Times New Roman" w:hAnsi="Times New Roman" w:cs="Times New Roman"/>
          <w:sz w:val="28"/>
          <w:szCs w:val="28"/>
        </w:rPr>
        <w:t xml:space="preserve"> </w:t>
      </w:r>
      <w:r w:rsidR="00920BF4"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r w:rsidR="00401BC3">
        <w:rPr>
          <w:rFonts w:ascii="Times New Roman" w:hAnsi="Times New Roman" w:cs="Times New Roman"/>
          <w:sz w:val="28"/>
          <w:szCs w:val="28"/>
          <w:u w:val="single"/>
        </w:rPr>
        <w:t>ж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64"/>
        <w:gridCol w:w="962"/>
        <w:gridCol w:w="1844"/>
        <w:gridCol w:w="1946"/>
        <w:gridCol w:w="1175"/>
        <w:gridCol w:w="4798"/>
        <w:gridCol w:w="3845"/>
      </w:tblGrid>
      <w:tr w:rsidR="007B3E75" w:rsidRPr="006368F5" w:rsidTr="009F4F4F">
        <w:tc>
          <w:tcPr>
            <w:tcW w:w="564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62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90" w:type="dxa"/>
            <w:gridSpan w:val="2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75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798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845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7B3E75" w:rsidRPr="006368F5" w:rsidTr="009F4F4F">
        <w:trPr>
          <w:trHeight w:val="504"/>
        </w:trPr>
        <w:tc>
          <w:tcPr>
            <w:tcW w:w="564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46" w:type="dxa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75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8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E75" w:rsidRPr="006368F5" w:rsidTr="009F4F4F">
        <w:tc>
          <w:tcPr>
            <w:tcW w:w="564" w:type="dxa"/>
          </w:tcPr>
          <w:p w:rsidR="0042568D" w:rsidRPr="006368F5" w:rsidRDefault="00303DD0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42568D" w:rsidRPr="006368F5" w:rsidRDefault="00064E2E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303DD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44" w:type="dxa"/>
          </w:tcPr>
          <w:p w:rsidR="0042568D" w:rsidRPr="006368F5" w:rsidRDefault="00064E2E" w:rsidP="007A4BB2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 w:rsidRPr="00064E2E">
              <w:rPr>
                <w:rFonts w:ascii="Times New Roman" w:hAnsi="Times New Roman" w:cs="Times New Roman"/>
                <w:sz w:val="28"/>
                <w:szCs w:val="28"/>
              </w:rPr>
              <w:t>Значение периодического закона. Научные достижения Д. И. Менделеева</w:t>
            </w:r>
          </w:p>
        </w:tc>
        <w:tc>
          <w:tcPr>
            <w:tcW w:w="1946" w:type="dxa"/>
          </w:tcPr>
          <w:p w:rsidR="0042568D" w:rsidRPr="00624EA7" w:rsidRDefault="00064E2E" w:rsidP="007A4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E2E">
              <w:rPr>
                <w:rFonts w:ascii="Times New Roman" w:hAnsi="Times New Roman" w:cs="Times New Roman"/>
                <w:sz w:val="28"/>
                <w:szCs w:val="28"/>
              </w:rPr>
              <w:t>Значение периодического закона. Научные достижения Д. И. Менделеева</w:t>
            </w:r>
          </w:p>
        </w:tc>
        <w:tc>
          <w:tcPr>
            <w:tcW w:w="1175" w:type="dxa"/>
          </w:tcPr>
          <w:p w:rsidR="00202CE4" w:rsidRPr="00303DD0" w:rsidRDefault="004D68ED" w:rsidP="00064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</w:tc>
        <w:tc>
          <w:tcPr>
            <w:tcW w:w="4798" w:type="dxa"/>
          </w:tcPr>
          <w:p w:rsidR="00303DD0" w:rsidRDefault="00064E2E" w:rsidP="00624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Пар.54 учить.</w:t>
            </w:r>
          </w:p>
          <w:p w:rsidR="00064E2E" w:rsidRPr="00064E2E" w:rsidRDefault="00064E2E" w:rsidP="00064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ройти </w:t>
            </w: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27,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28  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РЭШ</w:t>
            </w: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4E2E" w:rsidRDefault="00851C88" w:rsidP="00064E2E">
            <w:hyperlink r:id="rId4" w:history="1">
              <w:r w:rsidR="00064E2E">
                <w:rPr>
                  <w:rStyle w:val="a4"/>
                </w:rPr>
                <w:t>https://resh.edu.ru/subject/lesson/2050/start/</w:t>
              </w:r>
            </w:hyperlink>
          </w:p>
          <w:p w:rsidR="00064E2E" w:rsidRPr="004D68ED" w:rsidRDefault="00851C88" w:rsidP="00064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064E2E">
                <w:rPr>
                  <w:rStyle w:val="a4"/>
                </w:rPr>
                <w:t>https://resh.edu.ru/subject/lesson/2049/start/</w:t>
              </w:r>
            </w:hyperlink>
          </w:p>
        </w:tc>
        <w:tc>
          <w:tcPr>
            <w:tcW w:w="3845" w:type="dxa"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42568D" w:rsidRDefault="004C15B9" w:rsidP="00DD252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202CE4" w:rsidRPr="006368F5" w:rsidRDefault="004D68E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</w:p>
        </w:tc>
      </w:tr>
      <w:tr w:rsidR="00202CE4" w:rsidRPr="006368F5" w:rsidTr="009F4F4F">
        <w:tc>
          <w:tcPr>
            <w:tcW w:w="564" w:type="dxa"/>
          </w:tcPr>
          <w:p w:rsidR="00202CE4" w:rsidRDefault="00303DD0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2" w:type="dxa"/>
          </w:tcPr>
          <w:p w:rsidR="00202CE4" w:rsidRDefault="00303DD0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64E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44" w:type="dxa"/>
          </w:tcPr>
          <w:p w:rsidR="00202CE4" w:rsidRPr="007B3E75" w:rsidRDefault="00064E2E" w:rsidP="00303DD0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 w:rsidRPr="00064E2E"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по теме: Периодический закон и периодическая система химических элементов Д. И. Менделеева. Строение атома.</w:t>
            </w:r>
          </w:p>
        </w:tc>
        <w:tc>
          <w:tcPr>
            <w:tcW w:w="1946" w:type="dxa"/>
          </w:tcPr>
          <w:p w:rsidR="00202CE4" w:rsidRPr="00202CE4" w:rsidRDefault="00064E2E" w:rsidP="0020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E2E"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по теме: Периодический закон и периодическая система химических элементов Д. И. Менделеева. Строение атома.</w:t>
            </w:r>
          </w:p>
        </w:tc>
        <w:tc>
          <w:tcPr>
            <w:tcW w:w="1175" w:type="dxa"/>
          </w:tcPr>
          <w:p w:rsidR="00202CE4" w:rsidRPr="006368F5" w:rsidRDefault="004D68ED" w:rsidP="00202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r w:rsidRPr="004D68ED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</w:p>
        </w:tc>
        <w:tc>
          <w:tcPr>
            <w:tcW w:w="4798" w:type="dxa"/>
          </w:tcPr>
          <w:p w:rsidR="00064E2E" w:rsidRDefault="00064E2E" w:rsidP="00064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П.50-54</w:t>
            </w:r>
          </w:p>
          <w:p w:rsidR="00064E2E" w:rsidRPr="00064E2E" w:rsidRDefault="00064E2E" w:rsidP="00064E2E"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1656A">
              <w:rPr>
                <w:rFonts w:ascii="Times New Roman" w:hAnsi="Times New Roman" w:cs="Times New Roman"/>
                <w:sz w:val="28"/>
              </w:rPr>
              <w:t>Пройти тест онлайн</w:t>
            </w:r>
            <w:r w:rsidRPr="0061656A">
              <w:rPr>
                <w:sz w:val="28"/>
              </w:rPr>
              <w:t xml:space="preserve"> </w:t>
            </w:r>
            <w:hyperlink r:id="rId6" w:history="1">
              <w:r>
                <w:rPr>
                  <w:rStyle w:val="a4"/>
                </w:rPr>
                <w:t>https://onlinetestpad.com/ru/test/31890-ctroenie-atomaperiodicheskij-zakon-i-periodicheskaya-sistema-di-mendeleeva</w:t>
              </w:r>
            </w:hyperlink>
          </w:p>
        </w:tc>
        <w:tc>
          <w:tcPr>
            <w:tcW w:w="3845" w:type="dxa"/>
          </w:tcPr>
          <w:p w:rsidR="004722FD" w:rsidRPr="006368F5" w:rsidRDefault="004722FD" w:rsidP="0047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4722FD" w:rsidRDefault="004722FD" w:rsidP="004722F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202CE4" w:rsidRPr="006368F5" w:rsidRDefault="004D68ED" w:rsidP="0047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</w:p>
        </w:tc>
      </w:tr>
    </w:tbl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Pr="006368F5" w:rsidRDefault="002F5DD4">
      <w:pPr>
        <w:rPr>
          <w:sz w:val="28"/>
          <w:szCs w:val="28"/>
        </w:rPr>
      </w:pPr>
    </w:p>
    <w:sectPr w:rsidR="002F5DD4" w:rsidRPr="006368F5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05053"/>
    <w:rsid w:val="00005392"/>
    <w:rsid w:val="00034607"/>
    <w:rsid w:val="00064E2E"/>
    <w:rsid w:val="00113B3B"/>
    <w:rsid w:val="001864A8"/>
    <w:rsid w:val="001B0387"/>
    <w:rsid w:val="00202CE4"/>
    <w:rsid w:val="00227C41"/>
    <w:rsid w:val="002F5DD4"/>
    <w:rsid w:val="00303DD0"/>
    <w:rsid w:val="003401B5"/>
    <w:rsid w:val="00370390"/>
    <w:rsid w:val="003A34CC"/>
    <w:rsid w:val="003B0C35"/>
    <w:rsid w:val="003C4C7A"/>
    <w:rsid w:val="00401BC3"/>
    <w:rsid w:val="0042568D"/>
    <w:rsid w:val="00447B41"/>
    <w:rsid w:val="004539F8"/>
    <w:rsid w:val="004722FD"/>
    <w:rsid w:val="004C15B9"/>
    <w:rsid w:val="004C5253"/>
    <w:rsid w:val="004D68ED"/>
    <w:rsid w:val="00520E96"/>
    <w:rsid w:val="005651C2"/>
    <w:rsid w:val="00624EA7"/>
    <w:rsid w:val="006368F5"/>
    <w:rsid w:val="006419C5"/>
    <w:rsid w:val="006D3E6E"/>
    <w:rsid w:val="00724558"/>
    <w:rsid w:val="0073486F"/>
    <w:rsid w:val="00773BC5"/>
    <w:rsid w:val="007A4BB2"/>
    <w:rsid w:val="007B3E75"/>
    <w:rsid w:val="00836F37"/>
    <w:rsid w:val="00844B33"/>
    <w:rsid w:val="00851C88"/>
    <w:rsid w:val="00920BF4"/>
    <w:rsid w:val="009F4F4F"/>
    <w:rsid w:val="00A25CE2"/>
    <w:rsid w:val="00B67FD2"/>
    <w:rsid w:val="00BC2904"/>
    <w:rsid w:val="00BC6124"/>
    <w:rsid w:val="00D7324B"/>
    <w:rsid w:val="00DC651D"/>
    <w:rsid w:val="00DD3330"/>
    <w:rsid w:val="00E31171"/>
    <w:rsid w:val="00EA6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839A9-EE50-4EAA-8BA4-4D4E79536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F4F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netestpad.com/ru/test/31890-ctroenie-atomaperiodicheskij-zakon-i-periodicheskaya-sistema-di-mendeleeva" TargetMode="External"/><Relationship Id="rId5" Type="http://schemas.openxmlformats.org/officeDocument/2006/relationships/hyperlink" Target="https://resh.edu.ru/subject/lesson/2049/start/" TargetMode="External"/><Relationship Id="rId4" Type="http://schemas.openxmlformats.org/officeDocument/2006/relationships/hyperlink" Target="https://resh.edu.ru/subject/lesson/2050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Family</cp:lastModifiedBy>
  <cp:revision>2</cp:revision>
  <dcterms:created xsi:type="dcterms:W3CDTF">2020-04-24T13:57:00Z</dcterms:created>
  <dcterms:modified xsi:type="dcterms:W3CDTF">2020-04-24T13:57:00Z</dcterms:modified>
</cp:coreProperties>
</file>